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D4" w:rsidRDefault="00CC72D4" w:rsidP="00CC72D4">
      <w:pPr>
        <w:pStyle w:val="1"/>
        <w:jc w:val="center"/>
      </w:pPr>
      <w:r>
        <w:rPr>
          <w:rFonts w:ascii="Tahoma" w:hAnsi="Tahoma" w:cs="Tahoma"/>
          <w:noProof/>
          <w:sz w:val="32"/>
          <w:szCs w:val="32"/>
          <w:lang w:eastAsia="ru-RU"/>
        </w:rPr>
        <w:drawing>
          <wp:inline distT="0" distB="0" distL="0" distR="0">
            <wp:extent cx="523875" cy="647700"/>
            <wp:effectExtent l="19050" t="0" r="9525" b="0"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D4" w:rsidRDefault="00CC72D4" w:rsidP="00CC72D4">
      <w:pPr>
        <w:pStyle w:val="1"/>
        <w:jc w:val="center"/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D02778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CC72D4" w:rsidRDefault="00CC72D4" w:rsidP="00CC72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D4" w:rsidRPr="002A0702" w:rsidRDefault="00502E55" w:rsidP="00CC7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</w:t>
      </w:r>
      <w:r w:rsidR="00CC72D4" w:rsidRPr="002A0702">
        <w:rPr>
          <w:rFonts w:ascii="Times New Roman" w:hAnsi="Times New Roman" w:cs="Times New Roman"/>
          <w:sz w:val="28"/>
          <w:szCs w:val="28"/>
        </w:rPr>
        <w:t>201</w:t>
      </w:r>
      <w:r w:rsidR="00543703">
        <w:rPr>
          <w:rFonts w:ascii="Times New Roman" w:hAnsi="Times New Roman" w:cs="Times New Roman"/>
          <w:sz w:val="28"/>
          <w:szCs w:val="28"/>
        </w:rPr>
        <w:t>9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 w:rsidR="00F0518D">
        <w:rPr>
          <w:rFonts w:ascii="Times New Roman" w:hAnsi="Times New Roman" w:cs="Times New Roman"/>
          <w:sz w:val="28"/>
          <w:szCs w:val="28"/>
        </w:rPr>
        <w:t>64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534" w:rsidRPr="00976534" w:rsidRDefault="00D311D7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543703">
        <w:rPr>
          <w:rFonts w:ascii="Times New Roman" w:hAnsi="Times New Roman" w:cs="Times New Roman"/>
          <w:bCs/>
          <w:sz w:val="28"/>
          <w:szCs w:val="28"/>
        </w:rPr>
        <w:t>генерального плана Алексеевского сельского поселения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311D7">
        <w:rPr>
          <w:rFonts w:ascii="Times New Roman" w:hAnsi="Times New Roman" w:cs="Times New Roman"/>
          <w:bCs/>
          <w:sz w:val="28"/>
          <w:szCs w:val="28"/>
        </w:rPr>
        <w:t>оскаленского муниципального района</w:t>
      </w:r>
      <w:r w:rsidR="00A52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>мской области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C2E" w:rsidRDefault="00940C2E" w:rsidP="00940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51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Москаленского муниципального района Омской области, руководствуясь Градостроительным </w:t>
      </w:r>
      <w:hyperlink r:id="rId6" w:history="1">
        <w:r w:rsidRPr="004E39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E39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E39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Совет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</w:t>
      </w:r>
      <w:r w:rsidR="004E3951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0C2E" w:rsidRDefault="00940C2E" w:rsidP="00940C2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43703" w:rsidRPr="00543703">
        <w:rPr>
          <w:rFonts w:ascii="Times New Roman" w:hAnsi="Times New Roman" w:cs="Times New Roman"/>
          <w:sz w:val="28"/>
          <w:szCs w:val="28"/>
        </w:rPr>
        <w:t>генеральный план Алексеевского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согласно приложению к настоящему решению.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2. </w:t>
      </w: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521F6"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976534" w:rsidRPr="009609AD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C72D4" w:rsidRPr="00960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72D4" w:rsidRPr="009609A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C72D4">
        <w:rPr>
          <w:rFonts w:ascii="Times New Roman" w:hAnsi="Times New Roman" w:cs="Times New Roman"/>
          <w:sz w:val="28"/>
          <w:szCs w:val="28"/>
        </w:rPr>
        <w:t>решения</w:t>
      </w:r>
      <w:r w:rsidR="00CC72D4"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CC72D4">
        <w:rPr>
          <w:rFonts w:ascii="Times New Roman" w:hAnsi="Times New Roman" w:cs="Times New Roman"/>
          <w:sz w:val="28"/>
          <w:szCs w:val="28"/>
        </w:rPr>
        <w:t xml:space="preserve">комиссию по вопросам жилищно-коммунального хозяйства и строительства </w:t>
      </w:r>
      <w:r w:rsidR="00CC72D4" w:rsidRPr="009609AD">
        <w:rPr>
          <w:rFonts w:ascii="Times New Roman" w:hAnsi="Times New Roman" w:cs="Times New Roman"/>
          <w:sz w:val="28"/>
          <w:szCs w:val="28"/>
        </w:rPr>
        <w:t xml:space="preserve"> </w:t>
      </w:r>
      <w:r w:rsidR="00CC72D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72D4"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 w:rsidR="00CC72D4">
        <w:rPr>
          <w:rFonts w:ascii="Times New Roman" w:hAnsi="Times New Roman" w:cs="Times New Roman"/>
          <w:sz w:val="28"/>
          <w:szCs w:val="28"/>
        </w:rPr>
        <w:t xml:space="preserve"> И.С.)</w:t>
      </w:r>
      <w:r w:rsidR="00CC72D4" w:rsidRPr="009609AD">
        <w:rPr>
          <w:rFonts w:ascii="Times New Roman" w:hAnsi="Times New Roman" w:cs="Times New Roman"/>
          <w:sz w:val="28"/>
          <w:szCs w:val="28"/>
        </w:rPr>
        <w:t>.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609AD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3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0C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703">
        <w:rPr>
          <w:rFonts w:ascii="Times New Roman" w:hAnsi="Times New Roman" w:cs="Times New Roman"/>
          <w:sz w:val="28"/>
          <w:szCs w:val="28"/>
        </w:rPr>
        <w:t>А.В. Ряполов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E55" w:rsidRPr="00502E55" w:rsidRDefault="00502E55" w:rsidP="00502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E55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02E55" w:rsidRPr="00502E55" w:rsidRDefault="00502E55" w:rsidP="00502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E55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Pr="00502E55">
        <w:rPr>
          <w:rFonts w:ascii="Times New Roman" w:hAnsi="Times New Roman" w:cs="Times New Roman"/>
          <w:sz w:val="28"/>
          <w:szCs w:val="28"/>
        </w:rPr>
        <w:tab/>
      </w:r>
      <w:r w:rsidRPr="00502E55">
        <w:rPr>
          <w:rFonts w:ascii="Times New Roman" w:hAnsi="Times New Roman" w:cs="Times New Roman"/>
          <w:sz w:val="28"/>
          <w:szCs w:val="28"/>
        </w:rPr>
        <w:tab/>
      </w:r>
      <w:r w:rsidRPr="00502E55">
        <w:rPr>
          <w:rFonts w:ascii="Times New Roman" w:hAnsi="Times New Roman" w:cs="Times New Roman"/>
          <w:sz w:val="28"/>
          <w:szCs w:val="28"/>
        </w:rPr>
        <w:tab/>
      </w:r>
      <w:r w:rsidRPr="00502E55">
        <w:rPr>
          <w:rFonts w:ascii="Times New Roman" w:hAnsi="Times New Roman" w:cs="Times New Roman"/>
          <w:sz w:val="28"/>
          <w:szCs w:val="28"/>
        </w:rPr>
        <w:tab/>
        <w:t xml:space="preserve">   М.М.Федоренко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331C" w:rsidSect="0027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AD"/>
    <w:rsid w:val="00033740"/>
    <w:rsid w:val="00045165"/>
    <w:rsid w:val="000E6E9D"/>
    <w:rsid w:val="0015666A"/>
    <w:rsid w:val="002A0702"/>
    <w:rsid w:val="002E5147"/>
    <w:rsid w:val="00391361"/>
    <w:rsid w:val="00412631"/>
    <w:rsid w:val="004E3951"/>
    <w:rsid w:val="00502E55"/>
    <w:rsid w:val="00543703"/>
    <w:rsid w:val="005D4FC9"/>
    <w:rsid w:val="006E14B5"/>
    <w:rsid w:val="00711443"/>
    <w:rsid w:val="00751E56"/>
    <w:rsid w:val="00833AA5"/>
    <w:rsid w:val="0085144C"/>
    <w:rsid w:val="008C36CC"/>
    <w:rsid w:val="00940C2E"/>
    <w:rsid w:val="009609AD"/>
    <w:rsid w:val="00976534"/>
    <w:rsid w:val="00A521F6"/>
    <w:rsid w:val="00BB71C1"/>
    <w:rsid w:val="00BE7E56"/>
    <w:rsid w:val="00C12A82"/>
    <w:rsid w:val="00C67D00"/>
    <w:rsid w:val="00C90304"/>
    <w:rsid w:val="00CC72D4"/>
    <w:rsid w:val="00D311D7"/>
    <w:rsid w:val="00E3331C"/>
    <w:rsid w:val="00E77759"/>
    <w:rsid w:val="00EB3716"/>
    <w:rsid w:val="00ED1AF5"/>
    <w:rsid w:val="00EF62F5"/>
    <w:rsid w:val="00F0518D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070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497DEDF4E3F92AE50630CA409E6AEC7117B0B8A7E639B7E24638A793EE617CCA99505C81D0E7BE64C500i6b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0497DEDF4E3F92AE5183DDC2CC160EC7248B5B9A1EE6DE2B0406FF8iCb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C0497DEDF4E3F92AE5183DDC2CC160EC7B40BCBDA5EE6DE2B0406FF8iCb3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Serg</cp:lastModifiedBy>
  <cp:revision>4</cp:revision>
  <cp:lastPrinted>2015-02-27T03:17:00Z</cp:lastPrinted>
  <dcterms:created xsi:type="dcterms:W3CDTF">2019-06-11T06:00:00Z</dcterms:created>
  <dcterms:modified xsi:type="dcterms:W3CDTF">2019-07-29T09:33:00Z</dcterms:modified>
</cp:coreProperties>
</file>